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56685770"/>
        <w:placeholder>
          <w:docPart w:val="DefaultPlaceholder_1082065158"/>
        </w:placeholder>
      </w:sdtPr>
      <w:sdtEndPr>
        <w:rPr>
          <w:rFonts w:asciiTheme="minorHAnsi" w:eastAsiaTheme="minorHAnsi" w:hAnsiTheme="minorHAnsi" w:cstheme="minorBidi"/>
          <w:b w:val="0"/>
          <w:bCs w:val="0"/>
          <w:sz w:val="22"/>
          <w:szCs w:val="22"/>
        </w:rPr>
      </w:sdtEndPr>
      <w:sdtContent>
        <w:p w:rsidR="004244CB" w:rsidRPr="004244CB" w:rsidRDefault="004244CB">
          <w:pPr>
            <w:pStyle w:val="Heading2"/>
            <w:rPr>
              <w:rFonts w:eastAsia="Times New Roman"/>
            </w:rPr>
          </w:pPr>
          <w:r w:rsidRPr="004244CB">
            <w:rPr>
              <w:rFonts w:eastAsia="Times New Roman"/>
            </w:rPr>
            <w:t>DTU Students are Honored for their Creativity</w:t>
          </w:r>
        </w:p>
        <w:p w:rsidR="004244CB" w:rsidRPr="004244CB" w:rsidRDefault="004244CB">
          <w:pPr>
            <w:rPr>
              <w:rFonts w:ascii="Times New Roman" w:eastAsia="Times New Roman" w:hAnsi="Times New Roman" w:cs="Times New Roman"/>
            </w:rPr>
          </w:pPr>
        </w:p>
        <w:p w:rsidR="004244CB" w:rsidRPr="004244CB" w:rsidRDefault="004244CB">
          <w:pPr>
            <w:divId w:val="1283462417"/>
            <w:rPr>
              <w:rFonts w:ascii="Times New Roman" w:eastAsia="Times New Roman" w:hAnsi="Times New Roman" w:cs="Times New Roman"/>
            </w:rPr>
          </w:pPr>
          <w:r w:rsidRPr="004244CB">
            <w:rPr>
              <w:rFonts w:ascii="Times New Roman" w:eastAsia="Times New Roman" w:hAnsi="Times New Roman" w:cs="Times New Roman"/>
            </w:rPr>
            <w:t>DTU students were honored at an awards presentation held in Hanoi on December 20 at the 2015 National Festival for Creative Youth for their unique computer application, a robot that guides pedestrians across the street. </w:t>
          </w:r>
        </w:p>
        <w:p w:rsidR="004244CB" w:rsidRPr="004244CB" w:rsidRDefault="004244CB">
          <w:pPr>
            <w:divId w:val="1204750338"/>
            <w:rPr>
              <w:rFonts w:ascii="Times New Roman" w:eastAsia="Times New Roman" w:hAnsi="Times New Roman" w:cs="Times New Roman"/>
            </w:rPr>
          </w:pPr>
        </w:p>
        <w:p w:rsidR="004244CB" w:rsidRPr="004244CB" w:rsidRDefault="004244CB">
          <w:pPr>
            <w:jc w:val="center"/>
            <w:rPr>
              <w:rFonts w:ascii="Times New Roman" w:eastAsia="Times New Roman" w:hAnsi="Times New Roman" w:cs="Times New Roman"/>
            </w:rPr>
          </w:pPr>
          <w:r w:rsidRPr="004244CB">
            <w:rPr>
              <w:rFonts w:ascii="Times New Roman" w:eastAsia="Times New Roman" w:hAnsi="Times New Roman" w:cs="Times New Roman"/>
            </w:rPr>
            <w:t> </w:t>
          </w:r>
          <w:r w:rsidRPr="004244CB">
            <w:rPr>
              <w:rFonts w:ascii="Times New Roman" w:eastAsia="Times New Roman" w:hAnsi="Times New Roman" w:cs="Times New Roman"/>
              <w:noProof/>
            </w:rPr>
            <w:drawing>
              <wp:inline distT="0" distB="0" distL="0" distR="0" wp14:anchorId="432A14F2" wp14:editId="407271F0">
                <wp:extent cx="3886200" cy="2438400"/>
                <wp:effectExtent l="0" t="0" r="0" b="0"/>
                <wp:docPr id="1" name="Picture 1" descr="http://news.duytan.edu.vn/uploads/20151220_2055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0151220_20553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244CB">
            <w:rPr>
              <w:rStyle w:val="Emphasis"/>
              <w:rFonts w:ascii="Times New Roman" w:eastAsia="Times New Roman" w:hAnsi="Times New Roman" w:cs="Times New Roman"/>
            </w:rPr>
            <w:t> </w:t>
          </w:r>
        </w:p>
        <w:p w:rsidR="004244CB" w:rsidRPr="004244CB" w:rsidRDefault="004244CB">
          <w:pPr>
            <w:jc w:val="center"/>
            <w:rPr>
              <w:rFonts w:ascii="Times New Roman" w:eastAsia="Times New Roman" w:hAnsi="Times New Roman" w:cs="Times New Roman"/>
            </w:rPr>
          </w:pPr>
          <w:r w:rsidRPr="004244CB">
            <w:rPr>
              <w:rStyle w:val="Emphasis"/>
              <w:rFonts w:ascii="Times New Roman" w:eastAsia="Times New Roman" w:hAnsi="Times New Roman" w:cs="Times New Roman"/>
            </w:rPr>
            <w:t>Nguyen Cong Tin receives a Certificate of Merit </w:t>
          </w:r>
        </w:p>
        <w:p w:rsidR="004244CB" w:rsidRPr="004244CB" w:rsidRDefault="004244CB">
          <w:pPr>
            <w:divId w:val="856118553"/>
            <w:rPr>
              <w:rFonts w:ascii="Times New Roman" w:eastAsia="Times New Roman" w:hAnsi="Times New Roman" w:cs="Times New Roman"/>
            </w:rPr>
          </w:pPr>
          <w:r w:rsidRPr="004244CB">
            <w:rPr>
              <w:rFonts w:ascii="Times New Roman" w:eastAsia="Times New Roman" w:hAnsi="Times New Roman" w:cs="Times New Roman"/>
            </w:rPr>
            <w:t> </w:t>
          </w:r>
        </w:p>
        <w:p w:rsidR="004244CB" w:rsidRPr="004244CB" w:rsidRDefault="004244CB">
          <w:pPr>
            <w:divId w:val="1124689908"/>
            <w:rPr>
              <w:rFonts w:ascii="Times New Roman" w:eastAsia="Times New Roman" w:hAnsi="Times New Roman" w:cs="Times New Roman"/>
            </w:rPr>
          </w:pPr>
          <w:r w:rsidRPr="004244CB">
            <w:rPr>
              <w:rFonts w:ascii="Times New Roman" w:eastAsia="Times New Roman" w:hAnsi="Times New Roman" w:cs="Times New Roman"/>
            </w:rPr>
            <w:t>Hosted by the Ho Chi Minh Communist Youth Union Central Committee, the annual event aims to honor the best inventions of both young Vietnamese individuals and groups, to demonstrate the significant contribution in the application of practical advanced technology. In 2015, the organizers selected thirty-six projects from 225 entries submitted by 46 youth unions across the country.</w:t>
          </w:r>
        </w:p>
        <w:p w:rsidR="004244CB" w:rsidRPr="004244CB" w:rsidRDefault="004244CB">
          <w:pPr>
            <w:divId w:val="629168208"/>
            <w:rPr>
              <w:rFonts w:ascii="Times New Roman" w:eastAsia="Times New Roman" w:hAnsi="Times New Roman" w:cs="Times New Roman"/>
            </w:rPr>
          </w:pPr>
          <w:r w:rsidRPr="004244CB">
            <w:rPr>
              <w:rFonts w:ascii="Times New Roman" w:eastAsia="Times New Roman" w:hAnsi="Times New Roman" w:cs="Times New Roman"/>
            </w:rPr>
            <w:t> </w:t>
          </w:r>
        </w:p>
        <w:p w:rsidR="004244CB" w:rsidRPr="004244CB" w:rsidRDefault="004244CB">
          <w:pPr>
            <w:jc w:val="center"/>
            <w:rPr>
              <w:rFonts w:ascii="Times New Roman" w:eastAsia="Times New Roman" w:hAnsi="Times New Roman" w:cs="Times New Roman"/>
            </w:rPr>
          </w:pPr>
          <w:r w:rsidRPr="004244CB">
            <w:rPr>
              <w:rFonts w:ascii="Times New Roman" w:eastAsia="Times New Roman" w:hAnsi="Times New Roman" w:cs="Times New Roman"/>
              <w:noProof/>
            </w:rPr>
            <w:drawing>
              <wp:inline distT="0" distB="0" distL="0" distR="0" wp14:anchorId="0189DEDB" wp14:editId="213722CB">
                <wp:extent cx="3886200" cy="2438400"/>
                <wp:effectExtent l="0" t="0" r="0" b="0"/>
                <wp:docPr id="2" name="Picture 2" descr="http://news.duytan.edu.vn/uploads/DSC_09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SC_094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244CB">
            <w:rPr>
              <w:rFonts w:ascii="Times New Roman" w:eastAsia="Times New Roman" w:hAnsi="Times New Roman" w:cs="Times New Roman"/>
            </w:rPr>
            <w:t> </w:t>
          </w:r>
        </w:p>
        <w:p w:rsidR="004244CB" w:rsidRPr="004244CB" w:rsidRDefault="004244CB">
          <w:pPr>
            <w:jc w:val="center"/>
            <w:rPr>
              <w:rFonts w:ascii="Times New Roman" w:eastAsia="Times New Roman" w:hAnsi="Times New Roman" w:cs="Times New Roman"/>
            </w:rPr>
          </w:pPr>
          <w:r w:rsidRPr="004244CB">
            <w:rPr>
              <w:rStyle w:val="Emphasis"/>
              <w:rFonts w:ascii="Times New Roman" w:eastAsia="Times New Roman" w:hAnsi="Times New Roman" w:cs="Times New Roman"/>
            </w:rPr>
            <w:t>DTU students is honored at the festival </w:t>
          </w:r>
        </w:p>
        <w:p w:rsidR="004244CB" w:rsidRPr="004244CB" w:rsidRDefault="004244CB">
          <w:pPr>
            <w:divId w:val="608583323"/>
            <w:rPr>
              <w:rFonts w:ascii="Times New Roman" w:eastAsia="Times New Roman" w:hAnsi="Times New Roman" w:cs="Times New Roman"/>
            </w:rPr>
          </w:pPr>
        </w:p>
        <w:p w:rsidR="004244CB" w:rsidRPr="004244CB" w:rsidRDefault="004244CB">
          <w:pPr>
            <w:divId w:val="1652101746"/>
            <w:rPr>
              <w:rFonts w:ascii="Times New Roman" w:eastAsia="Times New Roman" w:hAnsi="Times New Roman" w:cs="Times New Roman"/>
            </w:rPr>
          </w:pPr>
          <w:r w:rsidRPr="004244CB">
            <w:rPr>
              <w:rFonts w:ascii="Times New Roman" w:eastAsia="Times New Roman" w:hAnsi="Times New Roman" w:cs="Times New Roman"/>
            </w:rPr>
            <w:t>Using a robot to guide pedestrians across the street is a concept developed by Nguyen Cong Tin, Vo Thanh Nghia and Ha Kim Tung, who are students in the DTU Faculty of Electronics. When warning lights go on, the robot says, in English and Vietnamese, "I am a robot that guides pedestrians across the street. Please press my start button and I will help you”. Afterwards, it returns to its starting point. The robot can identify passers-by at one meter and stops when it meets an obstacle or when it reaches the sidewalk opposite. The robot can help more than fifty pedestrians a day. </w:t>
          </w:r>
        </w:p>
        <w:p w:rsidR="004244CB" w:rsidRPr="004244CB" w:rsidRDefault="004244CB">
          <w:pPr>
            <w:divId w:val="917323610"/>
            <w:rPr>
              <w:rFonts w:ascii="Times New Roman" w:eastAsia="Times New Roman" w:hAnsi="Times New Roman" w:cs="Times New Roman"/>
            </w:rPr>
          </w:pPr>
        </w:p>
        <w:p w:rsidR="004244CB" w:rsidRPr="004244CB" w:rsidRDefault="004244CB">
          <w:pPr>
            <w:divId w:val="190610584"/>
            <w:rPr>
              <w:rFonts w:ascii="Times New Roman" w:eastAsia="Times New Roman" w:hAnsi="Times New Roman" w:cs="Times New Roman"/>
            </w:rPr>
          </w:pPr>
          <w:r w:rsidRPr="004244CB">
            <w:rPr>
              <w:rFonts w:ascii="Times New Roman" w:eastAsia="Times New Roman" w:hAnsi="Times New Roman" w:cs="Times New Roman"/>
            </w:rPr>
            <w:t xml:space="preserve">Nguyen Cong Tin of K18 EVT said: </w:t>
          </w:r>
          <w:r w:rsidRPr="004244CB">
            <w:rPr>
              <w:rStyle w:val="Emphasis"/>
              <w:rFonts w:ascii="Times New Roman" w:eastAsia="Times New Roman" w:hAnsi="Times New Roman" w:cs="Times New Roman"/>
            </w:rPr>
            <w:t>“Creativity awards for young people motivate us to work harder. In March 2015, the robot was tested in several streets in Danang and received positive feedback from pedestrians. We are currently perfecting it for future use and I would like to thank the DTU Board of Provosts for their sustained support and our DTU lecturers for their dedicated guidance.”</w:t>
          </w:r>
        </w:p>
        <w:p w:rsidR="004244CB" w:rsidRPr="004244CB" w:rsidRDefault="004244CB">
          <w:pPr>
            <w:divId w:val="2058816378"/>
            <w:rPr>
              <w:rFonts w:ascii="Times New Roman" w:eastAsia="Times New Roman" w:hAnsi="Times New Roman" w:cs="Times New Roman"/>
            </w:rPr>
          </w:pPr>
        </w:p>
        <w:p w:rsidR="004244CB" w:rsidRPr="004244CB" w:rsidRDefault="004244CB">
          <w:pPr>
            <w:divId w:val="1389693296"/>
            <w:rPr>
              <w:rFonts w:ascii="Times New Roman" w:eastAsia="Times New Roman" w:hAnsi="Times New Roman" w:cs="Times New Roman"/>
            </w:rPr>
          </w:pPr>
          <w:r w:rsidRPr="004244CB">
            <w:rPr>
              <w:rStyle w:val="Emphasis"/>
              <w:rFonts w:ascii="Times New Roman" w:eastAsia="Times New Roman" w:hAnsi="Times New Roman" w:cs="Times New Roman"/>
            </w:rPr>
            <w:t>(Media Center)</w:t>
          </w:r>
        </w:p>
        <w:p w:rsidR="008F5A62" w:rsidRDefault="004244CB"/>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CB" w:rsidRDefault="004244CB" w:rsidP="004244CB">
      <w:pPr>
        <w:spacing w:after="0" w:line="240" w:lineRule="auto"/>
      </w:pPr>
      <w:r>
        <w:separator/>
      </w:r>
    </w:p>
  </w:endnote>
  <w:endnote w:type="continuationSeparator" w:id="0">
    <w:p w:rsidR="004244CB" w:rsidRDefault="004244CB" w:rsidP="0042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B" w:rsidRDefault="00424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B" w:rsidRPr="004244CB" w:rsidRDefault="004244CB" w:rsidP="004244CB">
    <w:pPr>
      <w:pStyle w:val="Footer"/>
      <w:jc w:val="right"/>
      <w:rPr>
        <w:color w:val="000000"/>
        <w:sz w:val="20"/>
      </w:rPr>
    </w:pPr>
    <w:r w:rsidRPr="004244CB">
      <w:rPr>
        <w:color w:val="000000"/>
        <w:sz w:val="20"/>
      </w:rPr>
      <w:fldChar w:fldCharType="begin"/>
    </w:r>
    <w:r w:rsidRPr="004244CB">
      <w:rPr>
        <w:color w:val="000000"/>
        <w:sz w:val="20"/>
      </w:rPr>
      <w:instrText xml:space="preserve"> PAGE  \* MERGEFORMAT </w:instrText>
    </w:r>
    <w:r w:rsidRPr="004244CB">
      <w:rPr>
        <w:color w:val="000000"/>
        <w:sz w:val="20"/>
      </w:rPr>
      <w:fldChar w:fldCharType="separate"/>
    </w:r>
    <w:r w:rsidRPr="004244CB">
      <w:rPr>
        <w:noProof/>
        <w:color w:val="000000"/>
        <w:sz w:val="20"/>
      </w:rPr>
      <w:t>1</w:t>
    </w:r>
    <w:r w:rsidRPr="004244C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B" w:rsidRDefault="00424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CB" w:rsidRDefault="004244CB" w:rsidP="004244CB">
      <w:pPr>
        <w:spacing w:after="0" w:line="240" w:lineRule="auto"/>
      </w:pPr>
      <w:r>
        <w:separator/>
      </w:r>
    </w:p>
  </w:footnote>
  <w:footnote w:type="continuationSeparator" w:id="0">
    <w:p w:rsidR="004244CB" w:rsidRDefault="004244CB" w:rsidP="00424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B" w:rsidRDefault="00424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B" w:rsidRPr="004244CB" w:rsidRDefault="004244CB" w:rsidP="004244CB">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B" w:rsidRDefault="00424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CB"/>
    <w:rsid w:val="004244CB"/>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44C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CB"/>
  </w:style>
  <w:style w:type="paragraph" w:styleId="Footer">
    <w:name w:val="footer"/>
    <w:basedOn w:val="Normal"/>
    <w:link w:val="FooterChar"/>
    <w:uiPriority w:val="99"/>
    <w:unhideWhenUsed/>
    <w:rsid w:val="0042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CB"/>
  </w:style>
  <w:style w:type="character" w:styleId="PlaceholderText">
    <w:name w:val="Placeholder Text"/>
    <w:basedOn w:val="DefaultParagraphFont"/>
    <w:uiPriority w:val="99"/>
    <w:semiHidden/>
    <w:rsid w:val="004244CB"/>
    <w:rPr>
      <w:color w:val="808080"/>
    </w:rPr>
  </w:style>
  <w:style w:type="character" w:customStyle="1" w:styleId="Heading2Char">
    <w:name w:val="Heading 2 Char"/>
    <w:basedOn w:val="DefaultParagraphFont"/>
    <w:link w:val="Heading2"/>
    <w:uiPriority w:val="9"/>
    <w:rsid w:val="004244C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244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44C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CB"/>
  </w:style>
  <w:style w:type="paragraph" w:styleId="Footer">
    <w:name w:val="footer"/>
    <w:basedOn w:val="Normal"/>
    <w:link w:val="FooterChar"/>
    <w:uiPriority w:val="99"/>
    <w:unhideWhenUsed/>
    <w:rsid w:val="0042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CB"/>
  </w:style>
  <w:style w:type="character" w:styleId="PlaceholderText">
    <w:name w:val="Placeholder Text"/>
    <w:basedOn w:val="DefaultParagraphFont"/>
    <w:uiPriority w:val="99"/>
    <w:semiHidden/>
    <w:rsid w:val="004244CB"/>
    <w:rPr>
      <w:color w:val="808080"/>
    </w:rPr>
  </w:style>
  <w:style w:type="character" w:customStyle="1" w:styleId="Heading2Char">
    <w:name w:val="Heading 2 Char"/>
    <w:basedOn w:val="DefaultParagraphFont"/>
    <w:link w:val="Heading2"/>
    <w:uiPriority w:val="9"/>
    <w:rsid w:val="004244C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24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584">
      <w:marLeft w:val="0"/>
      <w:marRight w:val="0"/>
      <w:marTop w:val="0"/>
      <w:marBottom w:val="0"/>
      <w:divBdr>
        <w:top w:val="none" w:sz="0" w:space="0" w:color="auto"/>
        <w:left w:val="none" w:sz="0" w:space="0" w:color="auto"/>
        <w:bottom w:val="none" w:sz="0" w:space="0" w:color="auto"/>
        <w:right w:val="none" w:sz="0" w:space="0" w:color="auto"/>
      </w:divBdr>
    </w:div>
    <w:div w:id="608583323">
      <w:marLeft w:val="0"/>
      <w:marRight w:val="0"/>
      <w:marTop w:val="0"/>
      <w:marBottom w:val="0"/>
      <w:divBdr>
        <w:top w:val="none" w:sz="0" w:space="0" w:color="auto"/>
        <w:left w:val="none" w:sz="0" w:space="0" w:color="auto"/>
        <w:bottom w:val="none" w:sz="0" w:space="0" w:color="auto"/>
        <w:right w:val="none" w:sz="0" w:space="0" w:color="auto"/>
      </w:divBdr>
    </w:div>
    <w:div w:id="629168208">
      <w:marLeft w:val="0"/>
      <w:marRight w:val="0"/>
      <w:marTop w:val="0"/>
      <w:marBottom w:val="0"/>
      <w:divBdr>
        <w:top w:val="none" w:sz="0" w:space="0" w:color="auto"/>
        <w:left w:val="none" w:sz="0" w:space="0" w:color="auto"/>
        <w:bottom w:val="none" w:sz="0" w:space="0" w:color="auto"/>
        <w:right w:val="none" w:sz="0" w:space="0" w:color="auto"/>
      </w:divBdr>
    </w:div>
    <w:div w:id="856118553">
      <w:marLeft w:val="0"/>
      <w:marRight w:val="0"/>
      <w:marTop w:val="0"/>
      <w:marBottom w:val="0"/>
      <w:divBdr>
        <w:top w:val="none" w:sz="0" w:space="0" w:color="auto"/>
        <w:left w:val="none" w:sz="0" w:space="0" w:color="auto"/>
        <w:bottom w:val="none" w:sz="0" w:space="0" w:color="auto"/>
        <w:right w:val="none" w:sz="0" w:space="0" w:color="auto"/>
      </w:divBdr>
    </w:div>
    <w:div w:id="917323610">
      <w:marLeft w:val="0"/>
      <w:marRight w:val="0"/>
      <w:marTop w:val="0"/>
      <w:marBottom w:val="0"/>
      <w:divBdr>
        <w:top w:val="none" w:sz="0" w:space="0" w:color="auto"/>
        <w:left w:val="none" w:sz="0" w:space="0" w:color="auto"/>
        <w:bottom w:val="none" w:sz="0" w:space="0" w:color="auto"/>
        <w:right w:val="none" w:sz="0" w:space="0" w:color="auto"/>
      </w:divBdr>
    </w:div>
    <w:div w:id="1124689908">
      <w:marLeft w:val="0"/>
      <w:marRight w:val="0"/>
      <w:marTop w:val="0"/>
      <w:marBottom w:val="0"/>
      <w:divBdr>
        <w:top w:val="none" w:sz="0" w:space="0" w:color="auto"/>
        <w:left w:val="none" w:sz="0" w:space="0" w:color="auto"/>
        <w:bottom w:val="none" w:sz="0" w:space="0" w:color="auto"/>
        <w:right w:val="none" w:sz="0" w:space="0" w:color="auto"/>
      </w:divBdr>
    </w:div>
    <w:div w:id="1204750338">
      <w:marLeft w:val="0"/>
      <w:marRight w:val="0"/>
      <w:marTop w:val="0"/>
      <w:marBottom w:val="0"/>
      <w:divBdr>
        <w:top w:val="none" w:sz="0" w:space="0" w:color="auto"/>
        <w:left w:val="none" w:sz="0" w:space="0" w:color="auto"/>
        <w:bottom w:val="none" w:sz="0" w:space="0" w:color="auto"/>
        <w:right w:val="none" w:sz="0" w:space="0" w:color="auto"/>
      </w:divBdr>
    </w:div>
    <w:div w:id="1283462417">
      <w:marLeft w:val="0"/>
      <w:marRight w:val="0"/>
      <w:marTop w:val="0"/>
      <w:marBottom w:val="0"/>
      <w:divBdr>
        <w:top w:val="none" w:sz="0" w:space="0" w:color="auto"/>
        <w:left w:val="none" w:sz="0" w:space="0" w:color="auto"/>
        <w:bottom w:val="none" w:sz="0" w:space="0" w:color="auto"/>
        <w:right w:val="none" w:sz="0" w:space="0" w:color="auto"/>
      </w:divBdr>
    </w:div>
    <w:div w:id="1389693296">
      <w:marLeft w:val="0"/>
      <w:marRight w:val="0"/>
      <w:marTop w:val="0"/>
      <w:marBottom w:val="0"/>
      <w:divBdr>
        <w:top w:val="none" w:sz="0" w:space="0" w:color="auto"/>
        <w:left w:val="none" w:sz="0" w:space="0" w:color="auto"/>
        <w:bottom w:val="none" w:sz="0" w:space="0" w:color="auto"/>
        <w:right w:val="none" w:sz="0" w:space="0" w:color="auto"/>
      </w:divBdr>
    </w:div>
    <w:div w:id="1652101746">
      <w:marLeft w:val="0"/>
      <w:marRight w:val="0"/>
      <w:marTop w:val="0"/>
      <w:marBottom w:val="0"/>
      <w:divBdr>
        <w:top w:val="none" w:sz="0" w:space="0" w:color="auto"/>
        <w:left w:val="none" w:sz="0" w:space="0" w:color="auto"/>
        <w:bottom w:val="none" w:sz="0" w:space="0" w:color="auto"/>
        <w:right w:val="none" w:sz="0" w:space="0" w:color="auto"/>
      </w:divBdr>
    </w:div>
    <w:div w:id="2058816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SC_094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0151220_20553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D44D2F8-179A-423E-AA9D-B970D9D617CE}"/>
      </w:docPartPr>
      <w:docPartBody>
        <w:p w:rsidR="00000000" w:rsidRDefault="00C92E56">
          <w:r w:rsidRPr="009C1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56"/>
    <w:rsid w:val="00C9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E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E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2016-07-30T09:05:00Z</dcterms:created>
  <dcterms:modified xsi:type="dcterms:W3CDTF">2016-07-30T09:05:00Z</dcterms:modified>
</cp:coreProperties>
</file>